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F5" w:rsidRDefault="00EA0DF5" w:rsidP="00EA0DF5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proofErr w:type="gramStart"/>
      <w:r>
        <w:rPr>
          <w:rFonts w:ascii="Arial" w:eastAsia="Times New Roman"/>
          <w:b/>
          <w:sz w:val="24"/>
        </w:rPr>
        <w:t xml:space="preserve">  </w:t>
      </w:r>
      <w:proofErr w:type="gramEnd"/>
      <w:r w:rsidR="00F66A6C">
        <w:rPr>
          <w:rFonts w:ascii="Arial" w:eastAsia="Times New Roman"/>
          <w:b/>
          <w:sz w:val="24"/>
        </w:rPr>
        <w:t>188</w:t>
      </w:r>
      <w:r>
        <w:rPr>
          <w:rFonts w:ascii="Arial" w:eastAsia="Times New Roman"/>
          <w:b/>
          <w:sz w:val="24"/>
        </w:rPr>
        <w:t>/201</w:t>
      </w:r>
      <w:r w:rsidR="00F66A6C">
        <w:rPr>
          <w:rFonts w:ascii="Arial" w:eastAsia="Times New Roman"/>
          <w:b/>
          <w:sz w:val="24"/>
        </w:rPr>
        <w:t>5</w:t>
      </w:r>
    </w:p>
    <w:p w:rsidR="00EA0DF5" w:rsidRDefault="00EA0DF5" w:rsidP="00EA0DF5"/>
    <w:p w:rsidR="00EA0DF5" w:rsidRDefault="00EA0DF5" w:rsidP="00EA0DF5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“Abre inscrições para Contratação Temporária por Excepcional Interesse Público de </w:t>
      </w:r>
      <w:r w:rsidR="00F66A6C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F66A6C">
        <w:rPr>
          <w:rFonts w:ascii="Arial" w:hAnsi="Arial" w:cs="Arial"/>
          <w:b/>
          <w:sz w:val="24"/>
          <w:szCs w:val="24"/>
        </w:rPr>
        <w:t>um</w:t>
      </w:r>
      <w:r>
        <w:rPr>
          <w:rFonts w:ascii="Arial" w:hAnsi="Arial" w:cs="Arial"/>
          <w:b/>
          <w:sz w:val="24"/>
          <w:szCs w:val="24"/>
        </w:rPr>
        <w:t xml:space="preserve">) Agente Comunitário de Saúde para a área da </w:t>
      </w:r>
      <w:r w:rsidR="00F66A6C">
        <w:rPr>
          <w:rFonts w:ascii="Arial" w:hAnsi="Arial" w:cs="Arial"/>
          <w:b/>
          <w:sz w:val="24"/>
          <w:szCs w:val="24"/>
        </w:rPr>
        <w:t>EACS Interior – Bela Vista</w:t>
      </w:r>
      <w:r>
        <w:rPr>
          <w:rFonts w:ascii="Arial" w:hAnsi="Arial" w:cs="Arial"/>
          <w:b/>
          <w:sz w:val="24"/>
          <w:szCs w:val="24"/>
        </w:rPr>
        <w:t>.”</w:t>
      </w:r>
    </w:p>
    <w:p w:rsidR="00EA0DF5" w:rsidRDefault="00EA0DF5" w:rsidP="00EA0DF5"/>
    <w:p w:rsidR="00EA0DF5" w:rsidRDefault="00EA0DF5" w:rsidP="00EA0DF5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de </w:t>
      </w:r>
      <w:r w:rsidR="00E32B4F"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 xml:space="preserve"> (</w:t>
      </w:r>
      <w:r w:rsidR="00E32B4F">
        <w:rPr>
          <w:rFonts w:ascii="Arial" w:hAnsi="Arial"/>
          <w:sz w:val="24"/>
        </w:rPr>
        <w:t xml:space="preserve">um) Agente Comunitário </w:t>
      </w:r>
      <w:r>
        <w:rPr>
          <w:rFonts w:ascii="Arial" w:hAnsi="Arial"/>
          <w:sz w:val="24"/>
        </w:rPr>
        <w:t xml:space="preserve">de Saúde para </w:t>
      </w:r>
      <w:r w:rsidR="00F66A6C">
        <w:rPr>
          <w:rFonts w:ascii="Arial" w:hAnsi="Arial"/>
          <w:sz w:val="24"/>
        </w:rPr>
        <w:t>o EACS Interior – Bela Vista</w:t>
      </w:r>
      <w:proofErr w:type="gramStart"/>
      <w:r w:rsidR="00F66A6C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</w:t>
      </w:r>
      <w:proofErr w:type="gramEnd"/>
    </w:p>
    <w:p w:rsidR="00EA0DF5" w:rsidRDefault="00EA0DF5" w:rsidP="00EA0DF5"/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e inscrições.</w:t>
      </w:r>
    </w:p>
    <w:p w:rsidR="00EA0DF5" w:rsidRDefault="00EA0DF5" w:rsidP="00EA0DF5"/>
    <w:p w:rsidR="00EA0DF5" w:rsidRDefault="00EA0DF5" w:rsidP="00EA0DF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EA0DF5" w:rsidRDefault="00EA0DF5" w:rsidP="00EA0DF5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A0DF5" w:rsidRDefault="00EA0DF5" w:rsidP="00EA0DF5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7375FC">
        <w:rPr>
          <w:rFonts w:ascii="Arial" w:hAnsi="Arial"/>
          <w:sz w:val="24"/>
        </w:rPr>
        <w:t>Será pago, a título de remuneração, para o</w:t>
      </w:r>
      <w:r>
        <w:rPr>
          <w:rFonts w:ascii="Arial" w:hAnsi="Arial"/>
          <w:sz w:val="24"/>
        </w:rPr>
        <w:t>s</w:t>
      </w:r>
      <w:r w:rsidRPr="007375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cargos de agente comunitário de saúde,</w:t>
      </w:r>
      <w:proofErr w:type="gramStart"/>
      <w:r w:rsidRPr="007375FC">
        <w:rPr>
          <w:rFonts w:ascii="Arial" w:hAnsi="Arial"/>
          <w:sz w:val="24"/>
        </w:rPr>
        <w:t xml:space="preserve">  </w:t>
      </w:r>
      <w:proofErr w:type="gramEnd"/>
      <w:r w:rsidRPr="007375FC">
        <w:rPr>
          <w:rFonts w:ascii="Arial" w:hAnsi="Arial"/>
          <w:sz w:val="24"/>
        </w:rPr>
        <w:t xml:space="preserve">o valor de R$ </w:t>
      </w:r>
      <w:r>
        <w:rPr>
          <w:rFonts w:ascii="Arial" w:hAnsi="Arial"/>
          <w:sz w:val="24"/>
        </w:rPr>
        <w:t>1.0</w:t>
      </w:r>
      <w:r w:rsidR="00F66A6C">
        <w:rPr>
          <w:rFonts w:ascii="Arial" w:hAnsi="Arial"/>
          <w:sz w:val="24"/>
        </w:rPr>
        <w:t>88</w:t>
      </w:r>
      <w:r>
        <w:rPr>
          <w:rFonts w:ascii="Arial" w:hAnsi="Arial"/>
          <w:sz w:val="24"/>
        </w:rPr>
        <w:t>,</w:t>
      </w:r>
      <w:r w:rsidR="00F66A6C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2 (um mil e </w:t>
      </w:r>
      <w:r w:rsidR="00F66A6C">
        <w:rPr>
          <w:rFonts w:ascii="Arial" w:hAnsi="Arial"/>
          <w:sz w:val="24"/>
        </w:rPr>
        <w:t>oitenta e dois</w:t>
      </w:r>
      <w:r>
        <w:rPr>
          <w:rFonts w:ascii="Arial" w:hAnsi="Arial"/>
          <w:sz w:val="24"/>
        </w:rPr>
        <w:t xml:space="preserve"> reais e </w:t>
      </w:r>
      <w:r w:rsidR="00F66A6C">
        <w:rPr>
          <w:rFonts w:ascii="Arial" w:hAnsi="Arial"/>
          <w:sz w:val="24"/>
        </w:rPr>
        <w:t xml:space="preserve">dois </w:t>
      </w:r>
      <w:r>
        <w:rPr>
          <w:rFonts w:ascii="Arial" w:hAnsi="Arial"/>
          <w:sz w:val="24"/>
        </w:rPr>
        <w:t>centavos)</w:t>
      </w:r>
      <w:r w:rsidRPr="00090F44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mensal.</w:t>
      </w:r>
    </w:p>
    <w:p w:rsidR="00EA0DF5" w:rsidRDefault="00EA0DF5" w:rsidP="00EA0DF5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332C8B" w:rsidRDefault="00EA0DF5" w:rsidP="00332C8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32C8B"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 w:rsidR="00332C8B">
        <w:rPr>
          <w:rFonts w:ascii="Arial" w:hAnsi="Arial" w:cs="Arial"/>
          <w:sz w:val="24"/>
          <w:szCs w:val="24"/>
        </w:rPr>
        <w:t xml:space="preserve">  </w:t>
      </w:r>
      <w:proofErr w:type="gramEnd"/>
      <w:r w:rsidR="00332C8B"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 w:rsidR="00332C8B">
        <w:rPr>
          <w:rFonts w:ascii="Arial" w:hAnsi="Arial" w:cs="Arial"/>
          <w:sz w:val="24"/>
          <w:szCs w:val="24"/>
        </w:rPr>
        <w:t>arts</w:t>
      </w:r>
      <w:proofErr w:type="spellEnd"/>
      <w:r w:rsidR="00332C8B"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332C8B" w:rsidRDefault="00332C8B" w:rsidP="00332C8B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32C8B" w:rsidRPr="00920241" w:rsidRDefault="00332C8B" w:rsidP="00332C8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</w:t>
      </w:r>
      <w:r>
        <w:rPr>
          <w:rFonts w:ascii="Arial" w:hAnsi="Arial" w:cs="Arial"/>
          <w:sz w:val="24"/>
          <w:szCs w:val="24"/>
        </w:rPr>
        <w:t>207, da Lei Complementar nº 008</w:t>
      </w:r>
      <w:r w:rsidRPr="00920241">
        <w:rPr>
          <w:rFonts w:ascii="Arial" w:hAnsi="Arial" w:cs="Arial"/>
          <w:sz w:val="24"/>
          <w:szCs w:val="24"/>
        </w:rPr>
        <w:t xml:space="preserve">/2011. </w:t>
      </w:r>
    </w:p>
    <w:p w:rsidR="00EA0DF5" w:rsidRDefault="00EA0DF5" w:rsidP="00EA0DF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A0DF5" w:rsidRPr="00E07211" w:rsidRDefault="00EA0DF5" w:rsidP="00EA0DF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às vagas deverão residir n</w:t>
      </w:r>
      <w:r w:rsidR="00332C8B">
        <w:rPr>
          <w:rFonts w:ascii="Arial" w:hAnsi="Arial" w:cs="Arial"/>
          <w:sz w:val="24"/>
          <w:szCs w:val="24"/>
        </w:rPr>
        <w:t xml:space="preserve">a localidade </w:t>
      </w:r>
      <w:proofErr w:type="gramStart"/>
      <w:r w:rsidR="00332C8B">
        <w:rPr>
          <w:rFonts w:ascii="Arial" w:hAnsi="Arial" w:cs="Arial"/>
          <w:sz w:val="24"/>
          <w:szCs w:val="24"/>
        </w:rPr>
        <w:t>do Bela</w:t>
      </w:r>
      <w:proofErr w:type="gramEnd"/>
      <w:r w:rsidR="00332C8B">
        <w:rPr>
          <w:rFonts w:ascii="Arial" w:hAnsi="Arial" w:cs="Arial"/>
          <w:sz w:val="24"/>
          <w:szCs w:val="24"/>
        </w:rPr>
        <w:t xml:space="preserve"> Vista, obrigatoriamente, </w:t>
      </w:r>
      <w:r>
        <w:rPr>
          <w:rFonts w:ascii="Arial" w:hAnsi="Arial" w:cs="Arial"/>
          <w:sz w:val="24"/>
          <w:szCs w:val="24"/>
        </w:rPr>
        <w:t>sendo desclassificados aqueles que não preencherem este requisito..</w:t>
      </w:r>
    </w:p>
    <w:p w:rsidR="00EA0DF5" w:rsidRDefault="00EA0DF5" w:rsidP="00EA0DF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A0DF5" w:rsidRPr="00CC05AB" w:rsidRDefault="00EA0DF5" w:rsidP="00EA0DF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332C8B">
        <w:rPr>
          <w:rFonts w:ascii="Arial" w:hAnsi="Arial"/>
          <w:sz w:val="24"/>
        </w:rPr>
        <w:t>17</w:t>
      </w:r>
      <w:r w:rsidRPr="00A66F29">
        <w:rPr>
          <w:rFonts w:ascii="Arial" w:hAnsi="Arial"/>
          <w:sz w:val="24"/>
        </w:rPr>
        <w:t xml:space="preserve"> a </w:t>
      </w:r>
      <w:r w:rsidR="00332C8B">
        <w:rPr>
          <w:rFonts w:ascii="Arial" w:hAnsi="Arial"/>
          <w:sz w:val="24"/>
        </w:rPr>
        <w:t>2</w:t>
      </w:r>
      <w:r w:rsidRPr="00A66F29">
        <w:rPr>
          <w:rFonts w:ascii="Arial" w:hAnsi="Arial"/>
          <w:sz w:val="24"/>
        </w:rPr>
        <w:t xml:space="preserve">8 de </w:t>
      </w:r>
      <w:r w:rsidR="00332C8B">
        <w:rPr>
          <w:rFonts w:ascii="Arial" w:hAnsi="Arial"/>
          <w:sz w:val="24"/>
        </w:rPr>
        <w:t>dezembro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Vacaria, Secretaria de Gestão e Finanças.</w:t>
      </w:r>
    </w:p>
    <w:p w:rsidR="00EA0DF5" w:rsidRDefault="00EA0DF5" w:rsidP="00EA0DF5">
      <w:pPr>
        <w:pStyle w:val="PargrafodaLista"/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 – Critérios para a seleção:</w:t>
      </w:r>
    </w:p>
    <w:p w:rsidR="00EA0DF5" w:rsidRDefault="00332C8B" w:rsidP="00EA0DF5">
      <w:proofErr w:type="gramStart"/>
      <w:r>
        <w:rPr>
          <w:rFonts w:ascii="Arial" w:hAnsi="Arial"/>
          <w:b/>
          <w:sz w:val="24"/>
        </w:rPr>
        <w:t>1</w:t>
      </w:r>
      <w:r w:rsidR="00EA0DF5">
        <w:rPr>
          <w:rFonts w:ascii="Arial" w:hAnsi="Arial"/>
          <w:b/>
          <w:sz w:val="24"/>
        </w:rPr>
        <w:t>º)</w:t>
      </w:r>
      <w:proofErr w:type="gramEnd"/>
      <w:r w:rsidR="00EA0DF5">
        <w:rPr>
          <w:rFonts w:ascii="Arial" w:hAnsi="Arial"/>
          <w:b/>
          <w:sz w:val="24"/>
        </w:rPr>
        <w:t xml:space="preserve"> </w:t>
      </w:r>
      <w:r w:rsidR="00EA0DF5">
        <w:rPr>
          <w:rFonts w:ascii="Arial" w:hAnsi="Arial"/>
          <w:sz w:val="24"/>
        </w:rPr>
        <w:t>ter experiência comprovada, através de certidão, na área da saúde, no serviço público; ou</w:t>
      </w:r>
    </w:p>
    <w:p w:rsidR="00EA0DF5" w:rsidRDefault="00332C8B" w:rsidP="00EA0DF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</w:t>
      </w:r>
      <w:r w:rsidR="00EA0DF5">
        <w:rPr>
          <w:rFonts w:ascii="Arial" w:hAnsi="Arial"/>
          <w:b/>
          <w:sz w:val="24"/>
        </w:rPr>
        <w:t>º)</w:t>
      </w:r>
      <w:proofErr w:type="gramEnd"/>
      <w:r w:rsidR="00EA0DF5">
        <w:rPr>
          <w:rFonts w:ascii="Arial" w:hAnsi="Arial"/>
          <w:sz w:val="24"/>
        </w:rPr>
        <w:t xml:space="preserve"> ter experiência comprovada através de carteira de trabalho ou declaração firmado por empregador, nos seguintes estabelecimentos: hospitais, laboratórios, clinicas médicas e odontológicas, farmácias, ou qualquer outro vinculado à saúde,ou;</w:t>
      </w:r>
    </w:p>
    <w:p w:rsidR="00332C8B" w:rsidRPr="00332C8B" w:rsidRDefault="00AA71C2" w:rsidP="00EA0DF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</w:t>
      </w:r>
      <w:proofErr w:type="gramEnd"/>
      <w:r w:rsidR="00332C8B">
        <w:rPr>
          <w:rFonts w:ascii="Arial" w:hAnsi="Arial"/>
          <w:b/>
          <w:sz w:val="24"/>
        </w:rPr>
        <w:t xml:space="preserve">) </w:t>
      </w:r>
      <w:r w:rsidR="00332C8B">
        <w:rPr>
          <w:rFonts w:ascii="Arial" w:hAnsi="Arial"/>
          <w:sz w:val="24"/>
        </w:rPr>
        <w:t>ter curso superior ou técnico na área da saúde;</w:t>
      </w:r>
    </w:p>
    <w:p w:rsidR="00EA0DF5" w:rsidRDefault="00AA71C2" w:rsidP="00EA0DF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</w:t>
      </w:r>
      <w:r w:rsidR="00EA0DF5" w:rsidRPr="00576FCE">
        <w:rPr>
          <w:rFonts w:ascii="Arial" w:hAnsi="Arial"/>
          <w:b/>
          <w:sz w:val="24"/>
        </w:rPr>
        <w:t>º)</w:t>
      </w:r>
      <w:proofErr w:type="gramEnd"/>
      <w:r w:rsidR="00EA0DF5">
        <w:rPr>
          <w:rFonts w:ascii="Arial" w:hAnsi="Arial"/>
          <w:sz w:val="24"/>
        </w:rPr>
        <w:t xml:space="preserve"> certificado de capacitações na área de saúde</w:t>
      </w:r>
      <w:r w:rsidR="00332C8B">
        <w:rPr>
          <w:rFonts w:ascii="Arial" w:hAnsi="Arial"/>
          <w:sz w:val="24"/>
        </w:rPr>
        <w:t>;</w:t>
      </w:r>
    </w:p>
    <w:p w:rsidR="00332C8B" w:rsidRDefault="00AA71C2" w:rsidP="00332C8B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5</w:t>
      </w:r>
      <w:r w:rsidR="00332C8B">
        <w:rPr>
          <w:rFonts w:ascii="Arial" w:hAnsi="Arial"/>
          <w:b/>
          <w:sz w:val="24"/>
        </w:rPr>
        <w:t>º)</w:t>
      </w:r>
      <w:proofErr w:type="gramEnd"/>
      <w:r w:rsidR="00332C8B">
        <w:rPr>
          <w:rFonts w:ascii="Arial" w:hAnsi="Arial"/>
          <w:b/>
          <w:sz w:val="24"/>
        </w:rPr>
        <w:t xml:space="preserve"> </w:t>
      </w:r>
      <w:r w:rsidR="00332C8B">
        <w:rPr>
          <w:rFonts w:ascii="Arial" w:hAnsi="Arial"/>
          <w:sz w:val="24"/>
        </w:rPr>
        <w:t>já ter atuado em programas e projetos comunitários (remunerado ou voluntário), comprovada através de documento da instituição; ou</w:t>
      </w:r>
    </w:p>
    <w:p w:rsidR="00EA0DF5" w:rsidRDefault="00EA0DF5" w:rsidP="00EA0DF5"/>
    <w:p w:rsidR="00EA0DF5" w:rsidRPr="005F430D" w:rsidRDefault="00EA0DF5" w:rsidP="00EA0D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F430D">
        <w:rPr>
          <w:rFonts w:ascii="Arial" w:hAnsi="Arial" w:cs="Arial"/>
          <w:b/>
          <w:sz w:val="24"/>
          <w:szCs w:val="24"/>
        </w:rPr>
        <w:t xml:space="preserve"> – Critérios de pontuação: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proofErr w:type="gramStart"/>
      <w:r w:rsidRPr="005F430D">
        <w:rPr>
          <w:rFonts w:ascii="Arial" w:hAnsi="Arial" w:cs="Arial"/>
          <w:sz w:val="24"/>
          <w:szCs w:val="24"/>
        </w:rPr>
        <w:t>1º )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</w:t>
      </w:r>
      <w:r w:rsidRPr="005F430D">
        <w:rPr>
          <w:rFonts w:ascii="Arial" w:hAnsi="Arial" w:cs="Arial"/>
          <w:sz w:val="24"/>
          <w:szCs w:val="24"/>
        </w:rPr>
        <w:t>rea pública: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</w:t>
      </w:r>
      <w:proofErr w:type="gramStart"/>
      <w:r w:rsidRPr="005F430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F430D">
        <w:rPr>
          <w:rFonts w:ascii="Arial" w:hAnsi="Arial" w:cs="Arial"/>
          <w:sz w:val="24"/>
          <w:szCs w:val="24"/>
        </w:rPr>
        <w:t>de 0 a 1 ano e onze meses de experiência na área pública: 3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</w:t>
      </w:r>
      <w:proofErr w:type="gramStart"/>
      <w:r w:rsidRPr="005F430D">
        <w:rPr>
          <w:rFonts w:ascii="Arial" w:hAnsi="Arial" w:cs="Arial"/>
          <w:sz w:val="24"/>
          <w:szCs w:val="24"/>
        </w:rPr>
        <w:t>2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a 4 anos e onze meses de experiência na área pública: 4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</w:t>
      </w:r>
      <w:proofErr w:type="gramStart"/>
      <w:r w:rsidRPr="005F430D">
        <w:rPr>
          <w:rFonts w:ascii="Arial" w:hAnsi="Arial" w:cs="Arial"/>
          <w:sz w:val="24"/>
          <w:szCs w:val="24"/>
        </w:rPr>
        <w:t>5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de experiência na área pública: 5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</w:p>
    <w:p w:rsidR="00EA0DF5" w:rsidRDefault="00EA0DF5" w:rsidP="00EA0D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área privada: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</w:t>
      </w:r>
      <w:proofErr w:type="gramStart"/>
      <w:r w:rsidRPr="005F430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F430D">
        <w:rPr>
          <w:rFonts w:ascii="Arial" w:hAnsi="Arial" w:cs="Arial"/>
          <w:sz w:val="24"/>
          <w:szCs w:val="24"/>
        </w:rPr>
        <w:t>de 0 a 1 ano e onze meses de experiência na área pública: 3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</w:t>
      </w:r>
      <w:proofErr w:type="gramStart"/>
      <w:r w:rsidRPr="005F430D">
        <w:rPr>
          <w:rFonts w:ascii="Arial" w:hAnsi="Arial" w:cs="Arial"/>
          <w:sz w:val="24"/>
          <w:szCs w:val="24"/>
        </w:rPr>
        <w:t>2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a 4 anos e onze meses de experiência na área pública: 4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</w:t>
      </w:r>
      <w:proofErr w:type="gramStart"/>
      <w:r w:rsidRPr="005F430D">
        <w:rPr>
          <w:rFonts w:ascii="Arial" w:hAnsi="Arial" w:cs="Arial"/>
          <w:sz w:val="24"/>
          <w:szCs w:val="24"/>
        </w:rPr>
        <w:t>5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de experiência na área pública: 5 pontos</w:t>
      </w:r>
    </w:p>
    <w:p w:rsidR="00EA0DF5" w:rsidRDefault="00EA0DF5" w:rsidP="00EA0DF5">
      <w:pPr>
        <w:rPr>
          <w:rFonts w:ascii="Arial" w:hAnsi="Arial" w:cs="Arial"/>
          <w:sz w:val="24"/>
          <w:szCs w:val="24"/>
        </w:rPr>
      </w:pPr>
    </w:p>
    <w:p w:rsidR="00332C8B" w:rsidRDefault="00EA0DF5" w:rsidP="00EA0D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2C8B">
        <w:rPr>
          <w:rFonts w:ascii="Arial" w:hAnsi="Arial" w:cs="Arial"/>
          <w:sz w:val="24"/>
          <w:szCs w:val="24"/>
        </w:rPr>
        <w:t>curso superior ou técnico na área da saúde:</w:t>
      </w:r>
    </w:p>
    <w:p w:rsidR="00332C8B" w:rsidRDefault="00332C8B" w:rsidP="00EA0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curso superior: </w:t>
      </w:r>
      <w:r w:rsidR="00AA71C2">
        <w:rPr>
          <w:rFonts w:ascii="Arial" w:hAnsi="Arial" w:cs="Arial"/>
          <w:sz w:val="24"/>
          <w:szCs w:val="24"/>
        </w:rPr>
        <w:t>5 pontos</w:t>
      </w:r>
    </w:p>
    <w:p w:rsidR="00AA71C2" w:rsidRDefault="00AA71C2" w:rsidP="00EA0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curso técnico: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pontos</w:t>
      </w:r>
    </w:p>
    <w:p w:rsidR="00AA71C2" w:rsidRDefault="00AA71C2" w:rsidP="00EA0DF5">
      <w:pPr>
        <w:rPr>
          <w:rFonts w:ascii="Arial" w:hAnsi="Arial" w:cs="Arial"/>
          <w:sz w:val="24"/>
          <w:szCs w:val="24"/>
        </w:rPr>
      </w:pPr>
    </w:p>
    <w:p w:rsidR="00AA71C2" w:rsidRDefault="00AA71C2" w:rsidP="00AA71C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 titulação (certificado de capacitações, a partir de 8 horas</w:t>
      </w:r>
    </w:p>
    <w:p w:rsidR="00AA71C2" w:rsidRDefault="00AA71C2" w:rsidP="00AA7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até cinco certificados: 0,5 pontos</w:t>
      </w:r>
    </w:p>
    <w:p w:rsidR="00AA71C2" w:rsidRDefault="00AA71C2" w:rsidP="00AA7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 seis a dez certificados: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ponto</w:t>
      </w:r>
    </w:p>
    <w:p w:rsidR="00AA71C2" w:rsidRDefault="00AA71C2" w:rsidP="00AA7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acima de onze certificados: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pontos</w:t>
      </w:r>
    </w:p>
    <w:p w:rsidR="00332C8B" w:rsidRDefault="00332C8B" w:rsidP="00EA0DF5">
      <w:pPr>
        <w:rPr>
          <w:rFonts w:ascii="Arial" w:hAnsi="Arial" w:cs="Arial"/>
          <w:sz w:val="24"/>
          <w:szCs w:val="24"/>
        </w:rPr>
      </w:pPr>
    </w:p>
    <w:p w:rsidR="00EA0DF5" w:rsidRDefault="00AA71C2" w:rsidP="00EA0D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A0DF5">
        <w:rPr>
          <w:rFonts w:ascii="Arial" w:hAnsi="Arial" w:cs="Arial"/>
          <w:sz w:val="24"/>
          <w:szCs w:val="24"/>
        </w:rPr>
        <w:t>atuação em programas ou projetos comunitários: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5F430D">
        <w:rPr>
          <w:rFonts w:ascii="Arial" w:hAnsi="Arial" w:cs="Arial"/>
          <w:sz w:val="24"/>
          <w:szCs w:val="24"/>
        </w:rPr>
        <w:t xml:space="preserve">de 0 a </w:t>
      </w:r>
      <w:proofErr w:type="gramStart"/>
      <w:r w:rsidRPr="005F430D">
        <w:rPr>
          <w:rFonts w:ascii="Arial" w:hAnsi="Arial" w:cs="Arial"/>
          <w:sz w:val="24"/>
          <w:szCs w:val="24"/>
        </w:rPr>
        <w:t>1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 e onze meses de atuação</w:t>
      </w:r>
      <w:r w:rsidRPr="005F430D">
        <w:rPr>
          <w:rFonts w:ascii="Arial" w:hAnsi="Arial" w:cs="Arial"/>
          <w:sz w:val="24"/>
          <w:szCs w:val="24"/>
        </w:rPr>
        <w:t>: 3 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</w:t>
      </w:r>
      <w:proofErr w:type="gramStart"/>
      <w:r w:rsidRPr="005F430D">
        <w:rPr>
          <w:rFonts w:ascii="Arial" w:hAnsi="Arial" w:cs="Arial"/>
          <w:sz w:val="24"/>
          <w:szCs w:val="24"/>
        </w:rPr>
        <w:t>2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a 4 anos e onze meses de </w:t>
      </w:r>
      <w:r>
        <w:rPr>
          <w:rFonts w:ascii="Arial" w:hAnsi="Arial" w:cs="Arial"/>
          <w:sz w:val="24"/>
          <w:szCs w:val="24"/>
        </w:rPr>
        <w:t xml:space="preserve"> atuação: 4 </w:t>
      </w:r>
      <w:r w:rsidRPr="005F430D">
        <w:rPr>
          <w:rFonts w:ascii="Arial" w:hAnsi="Arial" w:cs="Arial"/>
          <w:sz w:val="24"/>
          <w:szCs w:val="24"/>
        </w:rPr>
        <w:t>pontos</w:t>
      </w:r>
    </w:p>
    <w:p w:rsidR="00EA0DF5" w:rsidRPr="005F430D" w:rsidRDefault="00EA0DF5" w:rsidP="00EA0DF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</w:t>
      </w:r>
      <w:proofErr w:type="gramStart"/>
      <w:r w:rsidRPr="005F430D">
        <w:rPr>
          <w:rFonts w:ascii="Arial" w:hAnsi="Arial" w:cs="Arial"/>
          <w:sz w:val="24"/>
          <w:szCs w:val="24"/>
        </w:rPr>
        <w:t>5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de </w:t>
      </w:r>
      <w:r>
        <w:rPr>
          <w:rFonts w:ascii="Arial" w:hAnsi="Arial" w:cs="Arial"/>
          <w:sz w:val="24"/>
          <w:szCs w:val="24"/>
        </w:rPr>
        <w:t>atuação</w:t>
      </w:r>
      <w:r w:rsidRPr="005F430D">
        <w:rPr>
          <w:rFonts w:ascii="Arial" w:hAnsi="Arial" w:cs="Arial"/>
          <w:sz w:val="24"/>
          <w:szCs w:val="24"/>
        </w:rPr>
        <w:t>: 5 pontos</w:t>
      </w:r>
    </w:p>
    <w:p w:rsidR="00EA0DF5" w:rsidRDefault="00EA0DF5" w:rsidP="00EA0DF5">
      <w:pPr>
        <w:rPr>
          <w:rFonts w:ascii="Arial" w:hAnsi="Arial" w:cs="Arial"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Pr="00AA71C2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F430D">
        <w:rPr>
          <w:rFonts w:ascii="Arial" w:hAnsi="Arial" w:cs="Arial"/>
          <w:b/>
          <w:sz w:val="24"/>
          <w:szCs w:val="24"/>
        </w:rPr>
        <w:t xml:space="preserve"> - Critérios de desempate:</w:t>
      </w:r>
    </w:p>
    <w:p w:rsidR="00EA0DF5" w:rsidRDefault="00AA71C2" w:rsidP="00EA0DF5">
      <w:proofErr w:type="gramStart"/>
      <w:r>
        <w:rPr>
          <w:rFonts w:ascii="Arial" w:hAnsi="Arial"/>
          <w:b/>
          <w:sz w:val="24"/>
        </w:rPr>
        <w:t>1</w:t>
      </w:r>
      <w:r w:rsidR="00EA0DF5">
        <w:rPr>
          <w:rFonts w:ascii="Arial" w:hAnsi="Arial"/>
          <w:b/>
          <w:sz w:val="24"/>
        </w:rPr>
        <w:t>º)</w:t>
      </w:r>
      <w:proofErr w:type="gramEnd"/>
      <w:r w:rsidR="00EA0DF5">
        <w:rPr>
          <w:rFonts w:ascii="Arial" w:hAnsi="Arial"/>
          <w:b/>
          <w:sz w:val="24"/>
        </w:rPr>
        <w:t xml:space="preserve"> </w:t>
      </w:r>
      <w:r w:rsidR="00EA0DF5">
        <w:rPr>
          <w:rFonts w:ascii="Arial" w:hAnsi="Arial"/>
          <w:sz w:val="24"/>
        </w:rPr>
        <w:t>maior tempo de serviço na esfera pública;</w:t>
      </w:r>
    </w:p>
    <w:p w:rsidR="00EA0DF5" w:rsidRDefault="00AA71C2" w:rsidP="00EA0DF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</w:t>
      </w:r>
      <w:r w:rsidR="00EA0DF5">
        <w:rPr>
          <w:rFonts w:ascii="Arial" w:hAnsi="Arial"/>
          <w:b/>
          <w:sz w:val="24"/>
        </w:rPr>
        <w:t>º)</w:t>
      </w:r>
      <w:proofErr w:type="gramEnd"/>
      <w:r w:rsidR="00EA0DF5">
        <w:rPr>
          <w:rFonts w:ascii="Arial" w:hAnsi="Arial"/>
          <w:b/>
          <w:sz w:val="24"/>
        </w:rPr>
        <w:t xml:space="preserve"> </w:t>
      </w:r>
      <w:r w:rsidR="00EA0DF5">
        <w:rPr>
          <w:rFonts w:ascii="Arial" w:hAnsi="Arial"/>
          <w:sz w:val="24"/>
        </w:rPr>
        <w:t>maior tempo de serviço na esfera privada;</w:t>
      </w:r>
    </w:p>
    <w:p w:rsidR="00AA71C2" w:rsidRPr="00AA71C2" w:rsidRDefault="00AA71C2" w:rsidP="00EA0DF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lastRenderedPageBreak/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curso superior ou curso técnico;</w:t>
      </w:r>
    </w:p>
    <w:p w:rsidR="00EA0DF5" w:rsidRDefault="00EA0DF5" w:rsidP="00EA0DF5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maior número de certificado de capacitações</w:t>
      </w:r>
      <w:r w:rsidR="00AA71C2">
        <w:rPr>
          <w:rFonts w:ascii="Arial" w:hAnsi="Arial"/>
          <w:sz w:val="24"/>
        </w:rPr>
        <w:t>;</w:t>
      </w:r>
    </w:p>
    <w:p w:rsidR="00EA0DF5" w:rsidRDefault="00AA71C2" w:rsidP="00EA0DF5">
      <w:pPr>
        <w:tabs>
          <w:tab w:val="left" w:pos="1701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tempo de atuação em programas ou projetos comunitários;</w:t>
      </w:r>
    </w:p>
    <w:p w:rsidR="00AA71C2" w:rsidRDefault="00AA71C2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Documentação necessária para a inscrição no processo seletivo simplificado:</w:t>
      </w:r>
    </w:p>
    <w:p w:rsidR="00EA0DF5" w:rsidRDefault="00EA0DF5" w:rsidP="00EA0DF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A0DF5" w:rsidRDefault="00EA0DF5" w:rsidP="00EA0DF5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A0DF5" w:rsidRDefault="00EA0DF5" w:rsidP="00EA0DF5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A0DF5" w:rsidRDefault="00EA0DF5" w:rsidP="00EA0DF5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s</w:t>
      </w:r>
      <w:r w:rsidRPr="00090F44">
        <w:rPr>
          <w:rFonts w:ascii="Arial" w:eastAsiaTheme="minorHAnsi" w:hAnsi="Arial" w:cs="Arial"/>
          <w:sz w:val="24"/>
          <w:szCs w:val="24"/>
        </w:rPr>
        <w:t>er brasileiro nato ou naturalizado</w:t>
      </w:r>
    </w:p>
    <w:p w:rsidR="00EA0DF5" w:rsidRDefault="00EA0DF5" w:rsidP="00EA0DF5">
      <w:pPr>
        <w:rPr>
          <w:rFonts w:ascii="Arial" w:eastAsiaTheme="minorHAnsi" w:hAnsi="Arial" w:cs="Arial"/>
          <w:sz w:val="24"/>
          <w:szCs w:val="24"/>
        </w:rPr>
      </w:pPr>
      <w:r w:rsidRPr="009C1F5B">
        <w:rPr>
          <w:rFonts w:ascii="Arial" w:eastAsiaTheme="minorHAnsi" w:hAnsi="Arial" w:cs="Arial"/>
          <w:b/>
          <w:sz w:val="24"/>
          <w:szCs w:val="24"/>
        </w:rPr>
        <w:t>d)</w:t>
      </w:r>
      <w:r>
        <w:rPr>
          <w:rFonts w:ascii="Arial" w:eastAsiaTheme="minorHAnsi" w:hAnsi="Arial" w:cs="Arial"/>
          <w:sz w:val="24"/>
          <w:szCs w:val="24"/>
        </w:rPr>
        <w:t xml:space="preserve"> t</w:t>
      </w:r>
      <w:r w:rsidRPr="00090F44">
        <w:rPr>
          <w:rFonts w:ascii="Arial" w:eastAsiaTheme="minorHAnsi" w:hAnsi="Arial" w:cs="Arial"/>
          <w:sz w:val="24"/>
          <w:szCs w:val="24"/>
        </w:rPr>
        <w:t>er idade mínima de 18 anos</w:t>
      </w:r>
    </w:p>
    <w:p w:rsidR="00EA0DF5" w:rsidRDefault="00EA0DF5" w:rsidP="00EA0DF5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e</w:t>
      </w:r>
      <w:r w:rsidRPr="009C1F5B">
        <w:rPr>
          <w:rFonts w:ascii="Arial" w:eastAsiaTheme="minorHAnsi" w:hAnsi="Arial" w:cs="Arial"/>
          <w:b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>c</w:t>
      </w:r>
      <w:r w:rsidRPr="00090F44">
        <w:rPr>
          <w:rFonts w:ascii="Arial" w:eastAsiaTheme="minorHAnsi" w:hAnsi="Arial" w:cs="Arial"/>
          <w:sz w:val="24"/>
          <w:szCs w:val="24"/>
        </w:rPr>
        <w:t>omprovar a conclusão do Ensino Fundamental</w:t>
      </w:r>
    </w:p>
    <w:p w:rsidR="00EA0DF5" w:rsidRPr="00090F44" w:rsidRDefault="00EA0DF5" w:rsidP="00EA0DF5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f</w:t>
      </w:r>
      <w:r w:rsidRPr="009C1F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c</w:t>
      </w:r>
      <w:r w:rsidRPr="00090F44">
        <w:rPr>
          <w:rFonts w:ascii="Arial" w:eastAsiaTheme="minorHAnsi" w:hAnsi="Arial" w:cs="Arial"/>
          <w:sz w:val="24"/>
          <w:szCs w:val="24"/>
        </w:rPr>
        <w:t>omprovante de residência</w:t>
      </w:r>
      <w:r>
        <w:rPr>
          <w:rFonts w:ascii="Arial" w:eastAsiaTheme="minorHAnsi" w:hAnsi="Arial" w:cs="Arial"/>
          <w:sz w:val="24"/>
          <w:szCs w:val="24"/>
        </w:rPr>
        <w:t xml:space="preserve"> em nome do candidato ou declaração com firma reconhecida do proprietário do imóvel dizendo que o candidato reside no local;</w:t>
      </w:r>
    </w:p>
    <w:p w:rsidR="00EA0DF5" w:rsidRDefault="00EA0DF5" w:rsidP="00EA0DF5">
      <w:pPr>
        <w:rPr>
          <w:rFonts w:ascii="Arial" w:hAnsi="Arial" w:cs="Arial"/>
        </w:rPr>
      </w:pPr>
    </w:p>
    <w:p w:rsidR="00EA0DF5" w:rsidRPr="0012669C" w:rsidRDefault="00EA0DF5" w:rsidP="00EA0DF5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6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A0DF5" w:rsidRPr="00C331E6" w:rsidRDefault="00EA0DF5" w:rsidP="00EA0DF5"/>
    <w:p w:rsidR="00EA0DF5" w:rsidRDefault="00EA0DF5" w:rsidP="00EA0DF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A0DF5" w:rsidRDefault="00EA0DF5" w:rsidP="00EA0DF5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A0DF5" w:rsidRDefault="00EA0DF5" w:rsidP="00EA0DF5"/>
    <w:p w:rsidR="00EA0DF5" w:rsidRDefault="00EA0DF5" w:rsidP="00EA0DF5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</w:t>
      </w:r>
      <w:r w:rsidR="00162E02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de </w:t>
      </w:r>
      <w:r w:rsidR="00162E02">
        <w:rPr>
          <w:rFonts w:ascii="Arial" w:hAnsi="Arial"/>
          <w:sz w:val="24"/>
        </w:rPr>
        <w:t>dezembro</w:t>
      </w:r>
      <w:r>
        <w:rPr>
          <w:rFonts w:ascii="Arial" w:hAnsi="Arial"/>
          <w:sz w:val="24"/>
        </w:rPr>
        <w:t xml:space="preserve"> de 201</w:t>
      </w:r>
      <w:r w:rsidR="00162E02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:rsidR="00EA0DF5" w:rsidRDefault="00EA0DF5" w:rsidP="00EA0DF5"/>
    <w:p w:rsidR="00EA0DF5" w:rsidRDefault="00EA0DF5" w:rsidP="00EA0DF5"/>
    <w:p w:rsidR="00EA0DF5" w:rsidRDefault="00EA0DF5" w:rsidP="00EA0DF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A0DF5" w:rsidRDefault="00EA0DF5" w:rsidP="00EA0DF5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A0DF5" w:rsidRDefault="00EA0DF5" w:rsidP="00EA0DF5">
      <w:pPr>
        <w:rPr>
          <w:rFonts w:ascii="Arial" w:eastAsia="Times New Roman"/>
          <w:b/>
          <w:sz w:val="24"/>
        </w:rPr>
      </w:pPr>
    </w:p>
    <w:p w:rsidR="00EA0DF5" w:rsidRDefault="00EA0DF5" w:rsidP="00EA0DF5">
      <w:pPr>
        <w:rPr>
          <w:rFonts w:ascii="Arial" w:eastAsia="Times New Roman"/>
          <w:b/>
          <w:sz w:val="24"/>
        </w:rPr>
      </w:pPr>
    </w:p>
    <w:p w:rsidR="00EA0DF5" w:rsidRDefault="00EA0DF5" w:rsidP="00EA0DF5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EA0DF5" w:rsidRPr="00162E02" w:rsidRDefault="00EA0DF5" w:rsidP="00162E02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EA0DF5" w:rsidRDefault="00EA0DF5" w:rsidP="00EA0DF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ANEXO II</w:t>
      </w:r>
    </w:p>
    <w:p w:rsidR="00EA0DF5" w:rsidRDefault="00EA0DF5" w:rsidP="00EA0DF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A0DF5" w:rsidRDefault="00EA0DF5" w:rsidP="00EA0DF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A0DF5" w:rsidRPr="0012669C" w:rsidRDefault="00EA0DF5" w:rsidP="00EA0DF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EA0DF5" w:rsidRPr="0012669C" w:rsidRDefault="00EA0DF5" w:rsidP="00EA0DF5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A0DF5" w:rsidRPr="0012669C" w:rsidRDefault="00EA0DF5" w:rsidP="00EA0DF5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A0DF5" w:rsidRPr="0012669C" w:rsidRDefault="00EA0DF5" w:rsidP="00EA0DF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A0DF5" w:rsidRPr="0012669C" w:rsidRDefault="00EA0DF5" w:rsidP="00EA0DF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A0DF5" w:rsidRPr="0012669C" w:rsidRDefault="00EA0DF5" w:rsidP="00EA0DF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EA0DF5" w:rsidRDefault="00EA0DF5" w:rsidP="00EA0DF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A0DF5" w:rsidRPr="0012669C" w:rsidRDefault="00EA0DF5" w:rsidP="00EA0DF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A0DF5" w:rsidRPr="0012669C" w:rsidRDefault="00EA0DF5" w:rsidP="00EA0DF5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A0DF5" w:rsidRPr="0012669C" w:rsidRDefault="00EA0DF5" w:rsidP="00EA0DF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A0DF5" w:rsidRPr="0012669C" w:rsidRDefault="00EA0DF5" w:rsidP="00EA0DF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A0DF5" w:rsidRPr="0012669C" w:rsidRDefault="00EA0DF5" w:rsidP="00EA0DF5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A0DF5" w:rsidRPr="0012669C" w:rsidRDefault="00EA0DF5" w:rsidP="00EA0DF5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923143" w:rsidRDefault="00EA0DF5" w:rsidP="00EA0DF5">
      <w:pPr>
        <w:spacing w:after="0"/>
        <w:ind w:left="45" w:hanging="17"/>
        <w:jc w:val="center"/>
      </w:pP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ssinatura do Candidato</w:t>
      </w:r>
    </w:p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DF5"/>
    <w:rsid w:val="00093C19"/>
    <w:rsid w:val="00162E02"/>
    <w:rsid w:val="00332C8B"/>
    <w:rsid w:val="008A57AC"/>
    <w:rsid w:val="00AA71C2"/>
    <w:rsid w:val="00B60C44"/>
    <w:rsid w:val="00C86AB0"/>
    <w:rsid w:val="00CA53B7"/>
    <w:rsid w:val="00E32B4F"/>
    <w:rsid w:val="00EA0DF5"/>
    <w:rsid w:val="00F66A6C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F5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A0DF5"/>
  </w:style>
  <w:style w:type="paragraph" w:customStyle="1" w:styleId="western">
    <w:name w:val="western"/>
    <w:basedOn w:val="Normal"/>
    <w:rsid w:val="00EA0DF5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A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2015-12-16T19:24:00Z</cp:lastPrinted>
  <dcterms:created xsi:type="dcterms:W3CDTF">2015-12-16T19:33:00Z</dcterms:created>
  <dcterms:modified xsi:type="dcterms:W3CDTF">2015-12-16T19:33:00Z</dcterms:modified>
</cp:coreProperties>
</file>